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  <w:i/>
          <w:strike/>
          <w:color w:val="000000"/>
        </w:rPr>
        <w:t xml:space="preserve"> 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i/>
          <w:strike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Verdana" w:hAnsi="Verdana" w:cs="Verdana"/>
          <w:sz w:val="28"/>
          <w:sz-cs w:val="28"/>
          <w:b/>
        </w:rPr>
        <w:t xml:space="preserve">TERMO DE CONCORDÂNCIA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993"/>
      </w:pPr>
      <w:r>
        <w:rPr>
          <w:rFonts w:ascii="Verdana" w:hAnsi="Verdana" w:cs="Verdana"/>
          <w:sz w:val="22"/>
          <w:sz-cs w:val="22"/>
          <w:color w:val="222222"/>
        </w:rPr>
        <w:t xml:space="preserve">Nos termos da alínea "a" do artigo 2º. da Resolução CEPG nº01/2020 – “Defesas de mestrado e doutorado”, informo à Coordenação do Programa de Mídias Criativas da Universidade Federal do Rio de Janeiro (PPGMC/ECO/UFRJ), que concordo com a realização de minha banca na modalidade remota, conforme parag. 3 do Artigo 1º. da mesma resolução, tendo ciência da autorização do Comissão Deliberativa para a realização desta.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26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26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26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Arial" w:hAnsi="Arial" w:cs="Arial"/>
          <w:sz w:val="22"/>
          <w:sz-cs w:val="22"/>
        </w:rPr>
        <w:t xml:space="preserve">(ASSINATURA – APAGAR)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Arial" w:hAnsi="Arial" w:cs="Arial"/>
          <w:sz w:val="22"/>
          <w:sz-cs w:val="22"/>
        </w:rPr>
        <w:t xml:space="preserve">Nome por extenso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Arial" w:hAnsi="Arial" w:cs="Arial"/>
          <w:sz w:val="18"/>
          <w:sz-cs w:val="18"/>
        </w:rPr>
        <w:t xml:space="preserve">Mestrando em Mídias Criativas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Arial" w:hAnsi="Arial" w:cs="Arial"/>
          <w:sz w:val="22"/>
          <w:sz-cs w:val="22"/>
        </w:rPr>
        <w:t xml:space="preserve">Rio de Janeiro, XX de mês de ano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134" w:bottom="1134" w:left="141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</cp:coreProperties>
</file>

<file path=docProps/meta.xml><?xml version="1.0" encoding="utf-8"?>
<meta xmlns="http://schemas.apple.com/cocoa/2006/metadata">
  <generator>CocoaOOXMLWriter/1561.6</generator>
</meta>
</file>